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AF70A" w14:textId="1D69BF01" w:rsidR="00CB08B7" w:rsidRPr="00295481" w:rsidRDefault="00CB08B7" w:rsidP="00295481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bCs/>
          <w:i/>
          <w:iCs/>
          <w:color w:val="000000"/>
          <w:u w:val="single"/>
        </w:rPr>
      </w:pPr>
      <w:r w:rsidRPr="00295481">
        <w:rPr>
          <w:b/>
          <w:bCs/>
          <w:i/>
          <w:iCs/>
          <w:color w:val="000000"/>
          <w:u w:val="single"/>
        </w:rPr>
        <w:t>Правила и условия проживания в мини-</w:t>
      </w:r>
      <w:r w:rsidR="00295481">
        <w:rPr>
          <w:b/>
          <w:bCs/>
          <w:i/>
          <w:iCs/>
          <w:color w:val="000000"/>
          <w:u w:val="single"/>
        </w:rPr>
        <w:t>гостинице</w:t>
      </w:r>
      <w:r w:rsidRPr="00295481">
        <w:rPr>
          <w:b/>
          <w:bCs/>
          <w:i/>
          <w:iCs/>
          <w:color w:val="000000"/>
          <w:u w:val="single"/>
        </w:rPr>
        <w:t xml:space="preserve"> </w:t>
      </w:r>
      <w:r w:rsidR="00295481">
        <w:rPr>
          <w:b/>
          <w:bCs/>
          <w:i/>
          <w:iCs/>
          <w:color w:val="000000"/>
          <w:u w:val="single"/>
        </w:rPr>
        <w:t>«</w:t>
      </w:r>
      <w:r w:rsidRPr="00295481">
        <w:rPr>
          <w:b/>
          <w:bCs/>
          <w:i/>
          <w:iCs/>
          <w:color w:val="000000"/>
          <w:u w:val="single"/>
        </w:rPr>
        <w:t xml:space="preserve">Солнечный </w:t>
      </w:r>
      <w:r w:rsidR="00295481">
        <w:rPr>
          <w:b/>
          <w:bCs/>
          <w:i/>
          <w:iCs/>
          <w:color w:val="000000"/>
          <w:u w:val="single"/>
        </w:rPr>
        <w:t>Д</w:t>
      </w:r>
      <w:r w:rsidRPr="00295481">
        <w:rPr>
          <w:b/>
          <w:bCs/>
          <w:i/>
          <w:iCs/>
          <w:color w:val="000000"/>
          <w:u w:val="single"/>
        </w:rPr>
        <w:t>ом</w:t>
      </w:r>
      <w:r w:rsidR="00295481">
        <w:rPr>
          <w:b/>
          <w:bCs/>
          <w:i/>
          <w:iCs/>
          <w:color w:val="000000"/>
          <w:u w:val="single"/>
        </w:rPr>
        <w:t>»</w:t>
      </w:r>
    </w:p>
    <w:p w14:paraId="57417571" w14:textId="4DCA2219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1. Общие правила</w:t>
      </w:r>
    </w:p>
    <w:p w14:paraId="05436731" w14:textId="4DB1E8B8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1.1. Настоящие правила регулируют отношения между мини-</w:t>
      </w:r>
      <w:r w:rsidR="00295481">
        <w:rPr>
          <w:color w:val="000000"/>
        </w:rPr>
        <w:t>гостиницей</w:t>
      </w:r>
      <w:r w:rsidRPr="00295481">
        <w:rPr>
          <w:color w:val="000000"/>
        </w:rPr>
        <w:t xml:space="preserve"> </w:t>
      </w:r>
      <w:r w:rsidR="00295481">
        <w:rPr>
          <w:color w:val="000000"/>
        </w:rPr>
        <w:t>«</w:t>
      </w:r>
      <w:r w:rsidRPr="00295481">
        <w:rPr>
          <w:color w:val="000000"/>
        </w:rPr>
        <w:t>Солнечный Дом</w:t>
      </w:r>
      <w:r w:rsidR="00295481">
        <w:rPr>
          <w:color w:val="000000"/>
        </w:rPr>
        <w:t>»</w:t>
      </w:r>
      <w:r w:rsidRPr="00295481">
        <w:rPr>
          <w:color w:val="000000"/>
        </w:rPr>
        <w:t xml:space="preserve"> и клиентами – гражданами Р</w:t>
      </w:r>
      <w:r w:rsidR="00295481">
        <w:rPr>
          <w:color w:val="000000"/>
        </w:rPr>
        <w:t xml:space="preserve">оссийской </w:t>
      </w:r>
      <w:r w:rsidRPr="00295481">
        <w:rPr>
          <w:color w:val="000000"/>
        </w:rPr>
        <w:t>Ф</w:t>
      </w:r>
      <w:r w:rsidR="00295481">
        <w:rPr>
          <w:color w:val="000000"/>
        </w:rPr>
        <w:t>едерации</w:t>
      </w:r>
      <w:r w:rsidRPr="00295481">
        <w:rPr>
          <w:color w:val="000000"/>
        </w:rPr>
        <w:t>, иностранными гражданами, лицами без гражданства, юридическими лицами при осуществлении гостиничной деятельности.</w:t>
      </w:r>
    </w:p>
    <w:p w14:paraId="05DA6EF0" w14:textId="42C51904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 xml:space="preserve">1.2. Оформление проживания в </w:t>
      </w:r>
      <w:r w:rsidR="00295481">
        <w:rPr>
          <w:color w:val="000000"/>
        </w:rPr>
        <w:t>гостиниц</w:t>
      </w:r>
      <w:r w:rsidRPr="00295481">
        <w:rPr>
          <w:color w:val="000000"/>
        </w:rPr>
        <w:t>е осуществляется на основании предъявления документов удостоверяющего личность (паспорт либо другой документ, удостоверяющий личность, в установленном порядке, свидетельство о рождении для детей до 14 лет).</w:t>
      </w:r>
    </w:p>
    <w:p w14:paraId="27DEA024" w14:textId="747804E7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1.3. Режим работы </w:t>
      </w:r>
      <w:r w:rsidR="00295481" w:rsidRPr="00295481">
        <w:rPr>
          <w:color w:val="000000"/>
        </w:rPr>
        <w:t>мини-</w:t>
      </w:r>
      <w:r w:rsidR="00295481">
        <w:rPr>
          <w:color w:val="000000"/>
        </w:rPr>
        <w:t xml:space="preserve">гостиницы </w:t>
      </w:r>
      <w:r w:rsidRPr="00295481">
        <w:rPr>
          <w:color w:val="000000"/>
        </w:rPr>
        <w:t>с 9.00 до 21.00, расчётный час 12:00.</w:t>
      </w:r>
    </w:p>
    <w:p w14:paraId="22B24C56" w14:textId="5A660BC6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1.4. Время заезда с 14:00. Время выезда до 12:00</w:t>
      </w:r>
    </w:p>
    <w:p w14:paraId="5812FD80" w14:textId="197D6AC0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1.5. Дети до 3 лет размещаются бесплатно, без предоставления дополнительного места в одном номере с родителями.</w:t>
      </w:r>
    </w:p>
    <w:p w14:paraId="6B93FBE7" w14:textId="7DC3E498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 xml:space="preserve">1.6. Гости, не проживающие в </w:t>
      </w:r>
      <w:r w:rsidR="00295481">
        <w:rPr>
          <w:color w:val="000000"/>
        </w:rPr>
        <w:t>гостинице</w:t>
      </w:r>
      <w:r w:rsidRPr="00295481">
        <w:rPr>
          <w:color w:val="000000"/>
        </w:rPr>
        <w:t xml:space="preserve">, могут посещать территорию с 9:00 до 21:00 с обязательной регистрацией у администратора </w:t>
      </w:r>
      <w:r w:rsidR="00295481">
        <w:rPr>
          <w:color w:val="000000"/>
        </w:rPr>
        <w:t>гостиницы</w:t>
      </w:r>
      <w:r w:rsidRPr="00295481">
        <w:rPr>
          <w:color w:val="000000"/>
        </w:rPr>
        <w:t xml:space="preserve">. Пользование некоторыми услугами оплачивается дополнительно. </w:t>
      </w:r>
    </w:p>
    <w:p w14:paraId="2733B60B" w14:textId="050C72E4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 xml:space="preserve">1.7. На территории </w:t>
      </w:r>
      <w:r w:rsidR="00295481" w:rsidRPr="00295481">
        <w:rPr>
          <w:color w:val="000000"/>
        </w:rPr>
        <w:t>мини-</w:t>
      </w:r>
      <w:r w:rsidR="00295481">
        <w:rPr>
          <w:color w:val="000000"/>
        </w:rPr>
        <w:t>гостиницы</w:t>
      </w:r>
      <w:r w:rsidRPr="00295481">
        <w:rPr>
          <w:color w:val="000000"/>
        </w:rPr>
        <w:t xml:space="preserve"> запрещено оставлять мусор и рвать растения.</w:t>
      </w:r>
    </w:p>
    <w:p w14:paraId="05DB97D8" w14:textId="77777777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 </w:t>
      </w:r>
    </w:p>
    <w:p w14:paraId="545CF6C2" w14:textId="77777777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2. Условия бронирования</w:t>
      </w:r>
    </w:p>
    <w:p w14:paraId="0D7360A6" w14:textId="7757E2C2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2.1. Предварительное бронирование даёт возможность выбора номера.</w:t>
      </w:r>
    </w:p>
    <w:p w14:paraId="1E4F7090" w14:textId="0EB6AA00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 xml:space="preserve">2.2. Бронирование осуществляется по телефонам: 8-920-894-20-23, через страницу </w:t>
      </w:r>
      <w:r w:rsidR="00295481">
        <w:rPr>
          <w:color w:val="000000"/>
        </w:rPr>
        <w:t>гостиницы</w:t>
      </w:r>
      <w:r w:rsidRPr="00295481">
        <w:rPr>
          <w:color w:val="000000"/>
        </w:rPr>
        <w:t>, через сайты бронирования (</w:t>
      </w:r>
      <w:r w:rsidR="008E1507">
        <w:rPr>
          <w:color w:val="000000"/>
        </w:rPr>
        <w:t xml:space="preserve">например, </w:t>
      </w:r>
      <w:r w:rsidRPr="00295481">
        <w:rPr>
          <w:color w:val="000000"/>
        </w:rPr>
        <w:t xml:space="preserve">ostrovok.ru), через туроператоров и турагентов, имеющих договор с </w:t>
      </w:r>
      <w:r w:rsidR="00295481">
        <w:rPr>
          <w:color w:val="000000"/>
        </w:rPr>
        <w:t>гостиниц</w:t>
      </w:r>
      <w:r w:rsidRPr="00295481">
        <w:rPr>
          <w:color w:val="000000"/>
        </w:rPr>
        <w:t>е</w:t>
      </w:r>
      <w:r w:rsidR="00295481">
        <w:rPr>
          <w:color w:val="000000"/>
        </w:rPr>
        <w:t>й</w:t>
      </w:r>
      <w:r w:rsidRPr="00295481">
        <w:rPr>
          <w:color w:val="000000"/>
        </w:rPr>
        <w:t xml:space="preserve">. </w:t>
      </w:r>
    </w:p>
    <w:p w14:paraId="689DF6E3" w14:textId="618C1369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2.3 Для гарантированного бронирования необходимо внести предоплату в размере 30% от стоимости всего периода проживания до заезда. </w:t>
      </w:r>
    </w:p>
    <w:p w14:paraId="0F15539C" w14:textId="77777777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 </w:t>
      </w:r>
    </w:p>
    <w:p w14:paraId="403545CA" w14:textId="77777777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3. Аннулирование предварительной брони и возврат ранее оплаченных сумм</w:t>
      </w:r>
    </w:p>
    <w:p w14:paraId="56C3201C" w14:textId="2C4B9191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3.1</w:t>
      </w:r>
      <w:r w:rsidR="007E5E00" w:rsidRPr="00295481">
        <w:rPr>
          <w:color w:val="000000"/>
        </w:rPr>
        <w:t>.</w:t>
      </w:r>
      <w:r w:rsidRPr="00295481">
        <w:rPr>
          <w:color w:val="000000"/>
        </w:rPr>
        <w:t xml:space="preserve"> В случае, если Гость при гарантированном бронировании, не воспользовался услугами </w:t>
      </w:r>
      <w:r w:rsidR="00295481">
        <w:rPr>
          <w:color w:val="000000"/>
        </w:rPr>
        <w:t>гостиницы</w:t>
      </w:r>
      <w:r w:rsidRPr="00295481">
        <w:rPr>
          <w:color w:val="000000"/>
        </w:rPr>
        <w:t xml:space="preserve"> и своевременно (не менее, чем 7 календарных дней) не отменил бронирование, предоплата в сумме равной стоимости 1 суток проживания в рамках условий заявки НЕ ПОДЛЕЖИТ ВОЗВРАТУ.</w:t>
      </w:r>
    </w:p>
    <w:p w14:paraId="0A139024" w14:textId="77777777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 </w:t>
      </w:r>
    </w:p>
    <w:p w14:paraId="2B8D591F" w14:textId="77777777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4. Плата за гостиничное обслуживание</w:t>
      </w:r>
    </w:p>
    <w:p w14:paraId="795544E3" w14:textId="6237F62B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4.1</w:t>
      </w:r>
      <w:r w:rsidR="007E5E00" w:rsidRPr="00295481">
        <w:rPr>
          <w:color w:val="000000"/>
        </w:rPr>
        <w:t>.</w:t>
      </w:r>
      <w:r w:rsidR="00CB08B7" w:rsidRPr="00295481">
        <w:rPr>
          <w:color w:val="000000"/>
        </w:rPr>
        <w:t xml:space="preserve"> </w:t>
      </w:r>
      <w:r w:rsidRPr="00295481">
        <w:rPr>
          <w:color w:val="000000"/>
        </w:rPr>
        <w:t xml:space="preserve">В случае непоступления денежных средств на расчётный счёт </w:t>
      </w:r>
      <w:r w:rsidR="00295481">
        <w:rPr>
          <w:color w:val="000000"/>
        </w:rPr>
        <w:t>гостиницы</w:t>
      </w:r>
      <w:r w:rsidRPr="00295481">
        <w:rPr>
          <w:color w:val="000000"/>
        </w:rPr>
        <w:t xml:space="preserve"> (при оплате по безналичному расчёту) Гость обязан оплатить своё проживание наличными средствами.</w:t>
      </w:r>
    </w:p>
    <w:p w14:paraId="5740AC9A" w14:textId="4A7CDB40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 xml:space="preserve">4.3 Плата за проживание в </w:t>
      </w:r>
      <w:r w:rsidR="00295481">
        <w:rPr>
          <w:color w:val="000000"/>
        </w:rPr>
        <w:t>гостиниц</w:t>
      </w:r>
      <w:r w:rsidRPr="00295481">
        <w:rPr>
          <w:color w:val="000000"/>
        </w:rPr>
        <w:t>е взимается согласно утверждённому прейскуранту. В случае задержки выезда или раннего заезда оплата за проживание взимается в следующем порядке:</w:t>
      </w:r>
    </w:p>
    <w:p w14:paraId="672A7EC3" w14:textId="67FE20C1" w:rsidR="007E69D3" w:rsidRPr="00295481" w:rsidRDefault="007E5E00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заезд</w:t>
      </w:r>
      <w:r w:rsidR="007E69D3" w:rsidRPr="00295481">
        <w:rPr>
          <w:color w:val="000000"/>
        </w:rPr>
        <w:t xml:space="preserve"> с </w:t>
      </w:r>
      <w:r w:rsidRPr="00295481">
        <w:rPr>
          <w:color w:val="000000"/>
        </w:rPr>
        <w:t>10</w:t>
      </w:r>
      <w:r w:rsidR="007E69D3" w:rsidRPr="00295481">
        <w:rPr>
          <w:color w:val="000000"/>
        </w:rPr>
        <w:t xml:space="preserve">:00 до 14:00 часов – оплачивается в размере </w:t>
      </w:r>
      <w:r w:rsidRPr="00295481">
        <w:rPr>
          <w:color w:val="000000"/>
        </w:rPr>
        <w:t xml:space="preserve">30 </w:t>
      </w:r>
      <w:r w:rsidR="007E69D3" w:rsidRPr="00295481">
        <w:rPr>
          <w:color w:val="000000"/>
        </w:rPr>
        <w:t>% от стоимости номера;</w:t>
      </w:r>
    </w:p>
    <w:p w14:paraId="644DF17A" w14:textId="3676E6F8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 xml:space="preserve">выезд с 12:00 до </w:t>
      </w:r>
      <w:r w:rsidR="007E5E00" w:rsidRPr="00295481">
        <w:rPr>
          <w:color w:val="000000"/>
        </w:rPr>
        <w:t>16</w:t>
      </w:r>
      <w:r w:rsidRPr="00295481">
        <w:rPr>
          <w:color w:val="000000"/>
        </w:rPr>
        <w:t xml:space="preserve">:00 часов - оплачивается в размере </w:t>
      </w:r>
      <w:r w:rsidR="007E5E00" w:rsidRPr="00295481">
        <w:rPr>
          <w:color w:val="000000"/>
        </w:rPr>
        <w:t xml:space="preserve">30 </w:t>
      </w:r>
      <w:r w:rsidRPr="00295481">
        <w:rPr>
          <w:color w:val="000000"/>
        </w:rPr>
        <w:t>% от стоимости номера;</w:t>
      </w:r>
    </w:p>
    <w:p w14:paraId="0A8783ED" w14:textId="1E3EB096" w:rsidR="007E5E00" w:rsidRPr="00295481" w:rsidRDefault="007E5E00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выезд с 16:00 до 19:00 часов – оплачивается в размере 60 % от стоимости номера;</w:t>
      </w:r>
    </w:p>
    <w:p w14:paraId="66091BB8" w14:textId="45951008" w:rsidR="007E5E00" w:rsidRPr="00295481" w:rsidRDefault="007E5E00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выезд позднее 19:00 оплачивается в размере стоимости за 1 сутки проживания.</w:t>
      </w:r>
    </w:p>
    <w:p w14:paraId="1D35D214" w14:textId="009A9ABD" w:rsidR="007E69D3" w:rsidRPr="00295481" w:rsidRDefault="007E5E00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lastRenderedPageBreak/>
        <w:t>4.4. П</w:t>
      </w:r>
      <w:r w:rsidR="007E69D3" w:rsidRPr="00295481">
        <w:rPr>
          <w:color w:val="000000"/>
        </w:rPr>
        <w:t>ри проживании не более суток (в рамках одной календарной даты) плата взимается за сутки, не зависимо от расчётного часа.</w:t>
      </w:r>
    </w:p>
    <w:p w14:paraId="34C90D4D" w14:textId="22EB6F87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4.</w:t>
      </w:r>
      <w:r w:rsidR="007E5E00" w:rsidRPr="00295481">
        <w:rPr>
          <w:color w:val="000000"/>
        </w:rPr>
        <w:t>5.</w:t>
      </w:r>
      <w:r w:rsidRPr="00295481">
        <w:rPr>
          <w:color w:val="000000"/>
        </w:rPr>
        <w:t xml:space="preserve"> Администрация гарантирует проживание Гостей в </w:t>
      </w:r>
      <w:r w:rsidR="00295481">
        <w:rPr>
          <w:color w:val="000000"/>
        </w:rPr>
        <w:t>гостиниц</w:t>
      </w:r>
      <w:r w:rsidRPr="00295481">
        <w:rPr>
          <w:color w:val="000000"/>
        </w:rPr>
        <w:t>е в оплаченный период времени</w:t>
      </w:r>
      <w:r w:rsidR="007E5E00" w:rsidRPr="00295481">
        <w:rPr>
          <w:color w:val="000000"/>
        </w:rPr>
        <w:t>, без нарушения внутренних правил</w:t>
      </w:r>
      <w:r w:rsidRPr="00295481">
        <w:rPr>
          <w:color w:val="000000"/>
        </w:rPr>
        <w:t xml:space="preserve">. Продление проживания в </w:t>
      </w:r>
      <w:r w:rsidR="00295481">
        <w:rPr>
          <w:color w:val="000000"/>
        </w:rPr>
        <w:t>гостиниц</w:t>
      </w:r>
      <w:r w:rsidRPr="00295481">
        <w:rPr>
          <w:color w:val="000000"/>
        </w:rPr>
        <w:t xml:space="preserve">е осуществляется при наличии свободных номеров путем информирования службы приема </w:t>
      </w:r>
      <w:r w:rsidR="00295481">
        <w:rPr>
          <w:color w:val="000000"/>
        </w:rPr>
        <w:t>гостиницы</w:t>
      </w:r>
      <w:r w:rsidRPr="00295481">
        <w:rPr>
          <w:color w:val="000000"/>
        </w:rPr>
        <w:t xml:space="preserve"> не менее чем за </w:t>
      </w:r>
      <w:r w:rsidR="007E5E00" w:rsidRPr="00295481">
        <w:rPr>
          <w:color w:val="000000"/>
        </w:rPr>
        <w:t>12 часов</w:t>
      </w:r>
      <w:r w:rsidRPr="00295481">
        <w:rPr>
          <w:color w:val="000000"/>
        </w:rPr>
        <w:t>.</w:t>
      </w:r>
    </w:p>
    <w:p w14:paraId="20101A1E" w14:textId="2E975227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4.</w:t>
      </w:r>
      <w:r w:rsidR="007E5E00" w:rsidRPr="00295481">
        <w:rPr>
          <w:color w:val="000000"/>
        </w:rPr>
        <w:t>6.</w:t>
      </w:r>
      <w:r w:rsidRPr="00295481">
        <w:rPr>
          <w:color w:val="000000"/>
        </w:rPr>
        <w:t xml:space="preserve">  При досрочном отъезде гостя из </w:t>
      </w:r>
      <w:r w:rsidR="00295481">
        <w:rPr>
          <w:color w:val="000000"/>
        </w:rPr>
        <w:t>гостиницы</w:t>
      </w:r>
      <w:r w:rsidRPr="00295481">
        <w:rPr>
          <w:color w:val="000000"/>
        </w:rPr>
        <w:t xml:space="preserve"> остаток суммы за проживание не подлежит возврату.</w:t>
      </w:r>
    </w:p>
    <w:p w14:paraId="3A95955D" w14:textId="0CEABE9A" w:rsidR="00CB08B7" w:rsidRPr="00295481" w:rsidRDefault="00CB08B7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4.7. Проживание с животными разрешено только после согласования. Размещение животных оплачивается отдельно.</w:t>
      </w:r>
    </w:p>
    <w:p w14:paraId="24C6ADE4" w14:textId="77777777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 </w:t>
      </w:r>
    </w:p>
    <w:p w14:paraId="7509D81F" w14:textId="3149CE26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 xml:space="preserve">5. В целях безопасности проживания, в </w:t>
      </w:r>
      <w:r w:rsidR="00295481">
        <w:rPr>
          <w:color w:val="000000"/>
        </w:rPr>
        <w:t>гостиниц</w:t>
      </w:r>
      <w:r w:rsidRPr="00295481">
        <w:rPr>
          <w:color w:val="000000"/>
        </w:rPr>
        <w:t>е не разрешается:</w:t>
      </w:r>
    </w:p>
    <w:p w14:paraId="15B5045E" w14:textId="1CD8B33B" w:rsidR="007E69D3" w:rsidRPr="00295481" w:rsidRDefault="007E5E00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5.1. П</w:t>
      </w:r>
      <w:r w:rsidR="007E69D3" w:rsidRPr="00295481">
        <w:rPr>
          <w:color w:val="000000"/>
        </w:rPr>
        <w:t>ользоваться в номере электрическими приборами за исключением, разрешённых к применению;</w:t>
      </w:r>
    </w:p>
    <w:p w14:paraId="5C753B3A" w14:textId="3E873A3D" w:rsidR="007E69D3" w:rsidRPr="00295481" w:rsidRDefault="007E5E00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5.2. О</w:t>
      </w:r>
      <w:r w:rsidR="007E69D3" w:rsidRPr="00295481">
        <w:rPr>
          <w:color w:val="000000"/>
        </w:rPr>
        <w:t>ставлять в номере посторонних лиц и передавать им ключи от номера;</w:t>
      </w:r>
    </w:p>
    <w:p w14:paraId="186DF8F0" w14:textId="27AF09C8" w:rsidR="007E69D3" w:rsidRPr="00295481" w:rsidRDefault="007E5E00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5.3.</w:t>
      </w:r>
      <w:r w:rsidR="007E69D3" w:rsidRPr="00295481">
        <w:rPr>
          <w:color w:val="000000"/>
        </w:rPr>
        <w:t xml:space="preserve"> </w:t>
      </w:r>
      <w:r w:rsidRPr="00295481">
        <w:rPr>
          <w:color w:val="000000"/>
        </w:rPr>
        <w:t>Х</w:t>
      </w:r>
      <w:r w:rsidR="007E69D3" w:rsidRPr="00295481">
        <w:rPr>
          <w:color w:val="000000"/>
        </w:rPr>
        <w:t>ранить легковоспламеняющиеся материалы, оружие;</w:t>
      </w:r>
    </w:p>
    <w:p w14:paraId="1DF2693D" w14:textId="5DD35E85" w:rsidR="007E69D3" w:rsidRPr="00295481" w:rsidRDefault="007E5E00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5.4.</w:t>
      </w:r>
      <w:r w:rsidR="007E69D3" w:rsidRPr="00295481">
        <w:rPr>
          <w:color w:val="000000"/>
        </w:rPr>
        <w:t xml:space="preserve"> </w:t>
      </w:r>
      <w:r w:rsidRPr="00295481">
        <w:rPr>
          <w:color w:val="000000"/>
        </w:rPr>
        <w:t>К</w:t>
      </w:r>
      <w:r w:rsidR="007E69D3" w:rsidRPr="00295481">
        <w:rPr>
          <w:color w:val="000000"/>
        </w:rPr>
        <w:t xml:space="preserve">урить в помещениях </w:t>
      </w:r>
      <w:r w:rsidR="00295481">
        <w:rPr>
          <w:color w:val="000000"/>
        </w:rPr>
        <w:t>гостиницы</w:t>
      </w:r>
      <w:r w:rsidR="007E69D3" w:rsidRPr="00295481">
        <w:rPr>
          <w:color w:val="000000"/>
        </w:rPr>
        <w:t>;</w:t>
      </w:r>
    </w:p>
    <w:p w14:paraId="051F2521" w14:textId="6E61A3B4" w:rsidR="007E69D3" w:rsidRPr="00295481" w:rsidRDefault="007E5E00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5.</w:t>
      </w:r>
      <w:r w:rsidR="002C0604" w:rsidRPr="00295481">
        <w:rPr>
          <w:color w:val="000000"/>
        </w:rPr>
        <w:t>5</w:t>
      </w:r>
      <w:r w:rsidRPr="00295481">
        <w:rPr>
          <w:color w:val="000000"/>
        </w:rPr>
        <w:t>.</w:t>
      </w:r>
      <w:r w:rsidR="007E69D3" w:rsidRPr="00295481">
        <w:rPr>
          <w:color w:val="000000"/>
        </w:rPr>
        <w:t xml:space="preserve"> </w:t>
      </w:r>
      <w:r w:rsidRPr="00295481">
        <w:rPr>
          <w:color w:val="000000"/>
        </w:rPr>
        <w:t>Н</w:t>
      </w:r>
      <w:r w:rsidR="007E69D3" w:rsidRPr="00295481">
        <w:rPr>
          <w:color w:val="000000"/>
        </w:rPr>
        <w:t xml:space="preserve">арушать покой других постояльцев </w:t>
      </w:r>
      <w:r w:rsidR="00295481">
        <w:rPr>
          <w:color w:val="000000"/>
        </w:rPr>
        <w:t>гостиницы</w:t>
      </w:r>
      <w:r w:rsidR="007E69D3" w:rsidRPr="00295481">
        <w:rPr>
          <w:color w:val="000000"/>
        </w:rPr>
        <w:t>;</w:t>
      </w:r>
    </w:p>
    <w:p w14:paraId="16E00815" w14:textId="3503B97F" w:rsidR="007E69D3" w:rsidRPr="00295481" w:rsidRDefault="007E5E00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5.</w:t>
      </w:r>
      <w:r w:rsidR="002C0604" w:rsidRPr="00295481">
        <w:rPr>
          <w:color w:val="000000"/>
        </w:rPr>
        <w:t>6</w:t>
      </w:r>
      <w:r w:rsidRPr="00295481">
        <w:rPr>
          <w:color w:val="000000"/>
        </w:rPr>
        <w:t>.</w:t>
      </w:r>
      <w:r w:rsidR="007E69D3" w:rsidRPr="00295481">
        <w:rPr>
          <w:color w:val="000000"/>
        </w:rPr>
        <w:t xml:space="preserve"> </w:t>
      </w:r>
      <w:r w:rsidRPr="00295481">
        <w:rPr>
          <w:color w:val="000000"/>
        </w:rPr>
        <w:t>И</w:t>
      </w:r>
      <w:r w:rsidR="007E69D3" w:rsidRPr="00295481">
        <w:rPr>
          <w:color w:val="000000"/>
        </w:rPr>
        <w:t xml:space="preserve">зменять интерьер </w:t>
      </w:r>
      <w:r w:rsidR="00295481">
        <w:rPr>
          <w:color w:val="000000"/>
        </w:rPr>
        <w:t>гостиницы</w:t>
      </w:r>
      <w:r w:rsidR="007E69D3" w:rsidRPr="00295481">
        <w:rPr>
          <w:color w:val="000000"/>
        </w:rPr>
        <w:t xml:space="preserve">, </w:t>
      </w:r>
      <w:r w:rsidR="00295481" w:rsidRPr="00295481">
        <w:rPr>
          <w:color w:val="000000"/>
          <w:u w:val="single"/>
        </w:rPr>
        <w:t xml:space="preserve">переставлять </w:t>
      </w:r>
      <w:r w:rsidR="00295481">
        <w:rPr>
          <w:color w:val="000000"/>
          <w:u w:val="single"/>
        </w:rPr>
        <w:t xml:space="preserve">и </w:t>
      </w:r>
      <w:r w:rsidR="007E69D3" w:rsidRPr="00295481">
        <w:rPr>
          <w:color w:val="000000"/>
          <w:u w:val="single"/>
        </w:rPr>
        <w:t>выносить мебель из номера</w:t>
      </w:r>
      <w:r w:rsidR="002C0604" w:rsidRPr="00295481">
        <w:rPr>
          <w:color w:val="000000"/>
        </w:rPr>
        <w:t>.</w:t>
      </w:r>
    </w:p>
    <w:p w14:paraId="1D55A04D" w14:textId="77777777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 </w:t>
      </w:r>
    </w:p>
    <w:p w14:paraId="78F37CFD" w14:textId="79317C64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6.</w:t>
      </w:r>
      <w:r w:rsidR="007E5E00" w:rsidRPr="00295481">
        <w:rPr>
          <w:color w:val="000000"/>
        </w:rPr>
        <w:t xml:space="preserve"> </w:t>
      </w:r>
      <w:r w:rsidRPr="00295481">
        <w:rPr>
          <w:color w:val="000000"/>
        </w:rPr>
        <w:t>Проживающие обязаны:</w:t>
      </w:r>
    </w:p>
    <w:p w14:paraId="4A7FF736" w14:textId="1F3F129B" w:rsidR="007E69D3" w:rsidRPr="00295481" w:rsidRDefault="007E5E00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6.1. С</w:t>
      </w:r>
      <w:r w:rsidR="007E69D3" w:rsidRPr="00295481">
        <w:rPr>
          <w:color w:val="000000"/>
        </w:rPr>
        <w:t>трого соблюдать правила пожарной безопасности;</w:t>
      </w:r>
    </w:p>
    <w:p w14:paraId="2A3BAC15" w14:textId="7265FE30" w:rsidR="007E69D3" w:rsidRPr="00295481" w:rsidRDefault="007E5E00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6.2. В</w:t>
      </w:r>
      <w:r w:rsidR="007E69D3" w:rsidRPr="00295481">
        <w:rPr>
          <w:color w:val="000000"/>
        </w:rPr>
        <w:t xml:space="preserve">озместить ущерб в случае утраты, повреждения или порчи имущества </w:t>
      </w:r>
      <w:r w:rsidR="00295481">
        <w:rPr>
          <w:color w:val="000000"/>
        </w:rPr>
        <w:t>гостиницы</w:t>
      </w:r>
      <w:r w:rsidR="007E69D3" w:rsidRPr="00295481">
        <w:rPr>
          <w:color w:val="000000"/>
        </w:rPr>
        <w:t>. Оценка нанесённого ущерба производится на основании акта «О порче имущества»;</w:t>
      </w:r>
    </w:p>
    <w:p w14:paraId="4E4576D2" w14:textId="070B0315" w:rsidR="007E69D3" w:rsidRPr="00295481" w:rsidRDefault="007E5E00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6.3. П</w:t>
      </w:r>
      <w:r w:rsidR="007E69D3" w:rsidRPr="00295481">
        <w:rPr>
          <w:color w:val="000000"/>
        </w:rPr>
        <w:t>ри отдыхе с детьми позаботится об их безопасности. Не оставлять детей одних на детских игровых площадках;</w:t>
      </w:r>
    </w:p>
    <w:p w14:paraId="59EC4448" w14:textId="6D9C168F" w:rsidR="007E69D3" w:rsidRPr="00295481" w:rsidRDefault="002C0604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6.4. Н</w:t>
      </w:r>
      <w:r w:rsidR="007E69D3" w:rsidRPr="00295481">
        <w:rPr>
          <w:color w:val="000000"/>
        </w:rPr>
        <w:t>ести ответственность за действия приглашённых гостей;</w:t>
      </w:r>
    </w:p>
    <w:p w14:paraId="580470DF" w14:textId="3FCFCDA4" w:rsidR="007E69D3" w:rsidRPr="00295481" w:rsidRDefault="002C0604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6.5. С</w:t>
      </w:r>
      <w:r w:rsidR="007E69D3" w:rsidRPr="00295481">
        <w:rPr>
          <w:color w:val="000000"/>
        </w:rPr>
        <w:t xml:space="preserve">воевременно и в полном объёме оплачивать все предоставленные </w:t>
      </w:r>
      <w:r w:rsidR="00295481">
        <w:rPr>
          <w:color w:val="000000"/>
        </w:rPr>
        <w:t>гостиницей</w:t>
      </w:r>
      <w:r w:rsidR="007E69D3" w:rsidRPr="00295481">
        <w:rPr>
          <w:color w:val="000000"/>
        </w:rPr>
        <w:t xml:space="preserve"> услуги;</w:t>
      </w:r>
    </w:p>
    <w:p w14:paraId="3D6AF85F" w14:textId="0BE3D9B7" w:rsidR="007E69D3" w:rsidRPr="00295481" w:rsidRDefault="002C0604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6.6. П</w:t>
      </w:r>
      <w:r w:rsidR="007E69D3" w:rsidRPr="00295481">
        <w:rPr>
          <w:color w:val="000000"/>
        </w:rPr>
        <w:t xml:space="preserve">о истечении установленного срока проживания освободить номер, сдать ключ </w:t>
      </w:r>
      <w:r w:rsidRPr="00295481">
        <w:rPr>
          <w:color w:val="000000"/>
        </w:rPr>
        <w:t>на ресепшн</w:t>
      </w:r>
      <w:r w:rsidR="007E69D3" w:rsidRPr="00295481">
        <w:rPr>
          <w:color w:val="000000"/>
        </w:rPr>
        <w:t>;</w:t>
      </w:r>
    </w:p>
    <w:p w14:paraId="35272EE6" w14:textId="68E99EA5" w:rsidR="007E69D3" w:rsidRPr="00295481" w:rsidRDefault="002C0604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6.7. О</w:t>
      </w:r>
      <w:r w:rsidR="007E69D3" w:rsidRPr="00295481">
        <w:rPr>
          <w:color w:val="000000"/>
        </w:rPr>
        <w:t xml:space="preserve">беспечить доступ в номер работников </w:t>
      </w:r>
      <w:r w:rsidR="00295481">
        <w:rPr>
          <w:color w:val="000000"/>
        </w:rPr>
        <w:t>гостиницы</w:t>
      </w:r>
      <w:r w:rsidR="007E69D3" w:rsidRPr="00295481">
        <w:rPr>
          <w:color w:val="000000"/>
        </w:rPr>
        <w:t>, в течение вашего срока проживания, для проведения текущей уборки и смены постельного белья</w:t>
      </w:r>
      <w:r w:rsidRPr="00295481">
        <w:rPr>
          <w:color w:val="000000"/>
        </w:rPr>
        <w:t>;</w:t>
      </w:r>
    </w:p>
    <w:p w14:paraId="3B3F0D63" w14:textId="4691657A" w:rsidR="007E69D3" w:rsidRPr="00295481" w:rsidRDefault="002C0604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6.8. И</w:t>
      </w:r>
      <w:r w:rsidR="007E69D3" w:rsidRPr="00295481">
        <w:rPr>
          <w:color w:val="000000"/>
        </w:rPr>
        <w:t xml:space="preserve">звещать администрацию </w:t>
      </w:r>
      <w:r w:rsidR="00295481">
        <w:rPr>
          <w:color w:val="000000"/>
        </w:rPr>
        <w:t>гостиницы</w:t>
      </w:r>
      <w:r w:rsidR="007E69D3" w:rsidRPr="00295481">
        <w:rPr>
          <w:color w:val="000000"/>
        </w:rPr>
        <w:t xml:space="preserve"> в случае неисправности приборов, мебели и освещения.</w:t>
      </w:r>
    </w:p>
    <w:p w14:paraId="7CF17504" w14:textId="77777777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 </w:t>
      </w:r>
    </w:p>
    <w:p w14:paraId="5623036D" w14:textId="77777777" w:rsidR="007E69D3" w:rsidRPr="00295481" w:rsidRDefault="007E69D3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7. Права и обязанности сторон:</w:t>
      </w:r>
    </w:p>
    <w:p w14:paraId="184758DF" w14:textId="03E29884" w:rsidR="007E69D3" w:rsidRPr="00295481" w:rsidRDefault="002C0604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7.1. Мини-</w:t>
      </w:r>
      <w:r w:rsidR="00295481">
        <w:rPr>
          <w:color w:val="000000"/>
        </w:rPr>
        <w:t>гостиница</w:t>
      </w:r>
      <w:r w:rsidR="007E69D3" w:rsidRPr="00295481">
        <w:rPr>
          <w:color w:val="000000"/>
        </w:rPr>
        <w:t xml:space="preserve">, при условии соблюдения настоящих правил, гарантирует Гостю право пользования предоставляемыми </w:t>
      </w:r>
      <w:r w:rsidR="00295481">
        <w:rPr>
          <w:color w:val="000000"/>
        </w:rPr>
        <w:t>гостиницей</w:t>
      </w:r>
      <w:r w:rsidR="007E69D3" w:rsidRPr="00295481">
        <w:rPr>
          <w:color w:val="000000"/>
        </w:rPr>
        <w:t xml:space="preserve"> услугами;</w:t>
      </w:r>
    </w:p>
    <w:p w14:paraId="0429288D" w14:textId="4975A16E" w:rsidR="007E69D3" w:rsidRPr="00295481" w:rsidRDefault="002C0604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7.2. Г</w:t>
      </w:r>
      <w:r w:rsidR="007E69D3" w:rsidRPr="00295481">
        <w:rPr>
          <w:color w:val="000000"/>
        </w:rPr>
        <w:t xml:space="preserve">ость принимает на себя обязательства по оплате оказываемых </w:t>
      </w:r>
      <w:r w:rsidR="00295481">
        <w:rPr>
          <w:color w:val="000000"/>
        </w:rPr>
        <w:t>гостиницей</w:t>
      </w:r>
      <w:r w:rsidR="007E69D3" w:rsidRPr="00295481">
        <w:rPr>
          <w:color w:val="000000"/>
        </w:rPr>
        <w:t xml:space="preserve"> услуг;</w:t>
      </w:r>
    </w:p>
    <w:p w14:paraId="3A054BEA" w14:textId="4DC5DBDA" w:rsidR="007E69D3" w:rsidRPr="00295481" w:rsidRDefault="002C0604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 xml:space="preserve">7.3. </w:t>
      </w:r>
      <w:r w:rsidR="00295481">
        <w:rPr>
          <w:color w:val="000000"/>
        </w:rPr>
        <w:t>Гостиница</w:t>
      </w:r>
      <w:r w:rsidR="007E69D3" w:rsidRPr="00295481">
        <w:rPr>
          <w:color w:val="000000"/>
        </w:rPr>
        <w:t xml:space="preserve"> не несёт ответственности за работу </w:t>
      </w:r>
      <w:r w:rsidRPr="00295481">
        <w:rPr>
          <w:color w:val="000000"/>
        </w:rPr>
        <w:t>местных</w:t>
      </w:r>
      <w:r w:rsidR="007E69D3" w:rsidRPr="00295481">
        <w:rPr>
          <w:color w:val="000000"/>
        </w:rPr>
        <w:t xml:space="preserve"> коммуникаций</w:t>
      </w:r>
      <w:r w:rsidRPr="00295481">
        <w:rPr>
          <w:color w:val="000000"/>
        </w:rPr>
        <w:t xml:space="preserve"> и сети интернет</w:t>
      </w:r>
      <w:r w:rsidR="007E69D3" w:rsidRPr="00295481">
        <w:rPr>
          <w:color w:val="000000"/>
        </w:rPr>
        <w:t>;</w:t>
      </w:r>
    </w:p>
    <w:p w14:paraId="783E2DAA" w14:textId="7FDEED8F" w:rsidR="007E69D3" w:rsidRPr="00295481" w:rsidRDefault="003514CA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7.4. А</w:t>
      </w:r>
      <w:r w:rsidR="007E69D3" w:rsidRPr="00295481">
        <w:rPr>
          <w:color w:val="000000"/>
        </w:rPr>
        <w:t xml:space="preserve">дминистрация </w:t>
      </w:r>
      <w:r w:rsidR="00295481">
        <w:rPr>
          <w:color w:val="000000"/>
        </w:rPr>
        <w:t xml:space="preserve">гостиницы </w:t>
      </w:r>
      <w:r w:rsidR="007E69D3" w:rsidRPr="00295481">
        <w:rPr>
          <w:color w:val="000000"/>
        </w:rPr>
        <w:t xml:space="preserve">не несёт ответственности за ценные вещи, </w:t>
      </w:r>
      <w:r w:rsidRPr="00295481">
        <w:rPr>
          <w:color w:val="000000"/>
        </w:rPr>
        <w:t>оставленные без присмотра</w:t>
      </w:r>
      <w:r w:rsidR="00295481">
        <w:rPr>
          <w:color w:val="000000"/>
        </w:rPr>
        <w:t>.</w:t>
      </w:r>
      <w:r w:rsidR="007E69D3" w:rsidRPr="00295481">
        <w:rPr>
          <w:color w:val="000000"/>
        </w:rPr>
        <w:t xml:space="preserve"> Гость, обнаруживший утрату, недостачу или повреждение своих ценных вещей, без промедления заявляет об этом в службу приёма и размещения;</w:t>
      </w:r>
    </w:p>
    <w:p w14:paraId="046AD4EA" w14:textId="109AABF8" w:rsidR="007E69D3" w:rsidRPr="00295481" w:rsidRDefault="003514CA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lastRenderedPageBreak/>
        <w:t>7.5. В</w:t>
      </w:r>
      <w:r w:rsidR="007E69D3" w:rsidRPr="00295481">
        <w:rPr>
          <w:color w:val="000000"/>
        </w:rPr>
        <w:t>се жалобы и предложения фиксируются в книге отзывов и предложений в службе приёма и размещения;</w:t>
      </w:r>
    </w:p>
    <w:p w14:paraId="1176B5C1" w14:textId="3C5B0E0A" w:rsidR="007E69D3" w:rsidRPr="00295481" w:rsidRDefault="003514CA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  <w:r w:rsidRPr="00295481">
        <w:rPr>
          <w:color w:val="000000"/>
        </w:rPr>
        <w:t>7.6. В</w:t>
      </w:r>
      <w:r w:rsidR="007E69D3" w:rsidRPr="00295481">
        <w:rPr>
          <w:color w:val="000000"/>
        </w:rPr>
        <w:t xml:space="preserve"> случае несоблюдения вышеуказанных правил, администрация вправе досрочно выселить Гостя. Виновные могут быть привлечены к административной ответственности.</w:t>
      </w:r>
    </w:p>
    <w:p w14:paraId="0C3664E9" w14:textId="1DC9F8DE" w:rsidR="0030677C" w:rsidRPr="00295481" w:rsidRDefault="0030677C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</w:rPr>
      </w:pPr>
    </w:p>
    <w:p w14:paraId="685D154B" w14:textId="1172B812" w:rsidR="0030677C" w:rsidRPr="00295481" w:rsidRDefault="0030677C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u w:val="single"/>
        </w:rPr>
      </w:pPr>
      <w:r w:rsidRPr="00295481">
        <w:rPr>
          <w:color w:val="000000"/>
          <w:u w:val="single"/>
        </w:rPr>
        <w:t>Администратор</w:t>
      </w:r>
    </w:p>
    <w:p w14:paraId="790C51A5" w14:textId="264C72FF" w:rsidR="0030677C" w:rsidRPr="00295481" w:rsidRDefault="0030677C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u w:val="single"/>
        </w:rPr>
      </w:pPr>
      <w:r w:rsidRPr="00295481">
        <w:rPr>
          <w:color w:val="000000"/>
          <w:u w:val="single"/>
        </w:rPr>
        <w:t>8-920-894-20-23</w:t>
      </w:r>
    </w:p>
    <w:p w14:paraId="0D50AB2E" w14:textId="3A56E3C1" w:rsidR="0030677C" w:rsidRDefault="0030677C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u w:val="single"/>
          <w:lang w:val="en-US"/>
        </w:rPr>
      </w:pPr>
      <w:r w:rsidRPr="00295481">
        <w:rPr>
          <w:color w:val="000000"/>
          <w:u w:val="single"/>
        </w:rPr>
        <w:t>8-920-098-23-14 (</w:t>
      </w:r>
      <w:r w:rsidRPr="00295481">
        <w:rPr>
          <w:color w:val="000000"/>
          <w:u w:val="single"/>
          <w:lang w:val="en-US"/>
        </w:rPr>
        <w:t>WhatsApp)</w:t>
      </w:r>
    </w:p>
    <w:p w14:paraId="46B28158" w14:textId="77777777" w:rsidR="00F73986" w:rsidRPr="00295481" w:rsidRDefault="00F73986" w:rsidP="00295481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/>
          <w:u w:val="single"/>
          <w:lang w:val="en-US"/>
        </w:rPr>
      </w:pPr>
    </w:p>
    <w:p w14:paraId="042F7459" w14:textId="77777777" w:rsidR="00714ACF" w:rsidRPr="00295481" w:rsidRDefault="00714ACF" w:rsidP="002954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4ACF" w:rsidRPr="00295481" w:rsidSect="00A61C16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C2A"/>
    <w:rsid w:val="00295481"/>
    <w:rsid w:val="002C0604"/>
    <w:rsid w:val="0030677C"/>
    <w:rsid w:val="003514CA"/>
    <w:rsid w:val="006C6D3A"/>
    <w:rsid w:val="00714ACF"/>
    <w:rsid w:val="007E5E00"/>
    <w:rsid w:val="007E69D3"/>
    <w:rsid w:val="008E1507"/>
    <w:rsid w:val="008E2C2A"/>
    <w:rsid w:val="00A61C16"/>
    <w:rsid w:val="00CB08B7"/>
    <w:rsid w:val="00F7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9E2C"/>
  <w15:chartTrackingRefBased/>
  <w15:docId w15:val="{C140D532-F2D0-4BA2-8032-26B7C7DB8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85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Морозова</dc:creator>
  <cp:keywords/>
  <dc:description/>
  <cp:lastModifiedBy>Юлия Родионова</cp:lastModifiedBy>
  <cp:revision>8</cp:revision>
  <cp:lastPrinted>2023-04-03T09:17:00Z</cp:lastPrinted>
  <dcterms:created xsi:type="dcterms:W3CDTF">2023-02-24T14:28:00Z</dcterms:created>
  <dcterms:modified xsi:type="dcterms:W3CDTF">2024-04-04T17:40:00Z</dcterms:modified>
</cp:coreProperties>
</file>